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79" w:rsidRDefault="000E4D79" w:rsidP="000E4D79">
      <w:pPr>
        <w:spacing w:line="276" w:lineRule="auto"/>
        <w:ind w:firstLine="720"/>
        <w:jc w:val="both"/>
        <w:rPr>
          <w:sz w:val="28"/>
          <w:szCs w:val="28"/>
        </w:rPr>
      </w:pPr>
      <w:r w:rsidRPr="002D6B56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-1032510</wp:posOffset>
            </wp:positionH>
            <wp:positionV relativeFrom="paragraph">
              <wp:posOffset>-710565</wp:posOffset>
            </wp:positionV>
            <wp:extent cx="5200650" cy="10658475"/>
            <wp:effectExtent l="0" t="0" r="0" b="9525"/>
            <wp:wrapNone/>
            <wp:docPr id="1" name="Рисунок 1" descr="C:\Users\Прудова\Desktop\рамка для тек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удова\Desktop\рамка для текста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" r="12291" b="-371"/>
                    <a:stretch/>
                  </pic:blipFill>
                  <pic:spPr bwMode="auto">
                    <a:xfrm>
                      <a:off x="0" y="0"/>
                      <a:ext cx="5200650" cy="10658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A080C" w:rsidRPr="00EA08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3.75pt;margin-top:9.85pt;width:420pt;height:110.6pt;z-index:251660288;visibility:visible;mso-height-percent:200;mso-wrap-distance-top:3.6pt;mso-wrap-distance-bottom:3.6p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" filled="f" stroked="f">
            <v:textbox style="mso-fit-shape-to-text:t">
              <w:txbxContent>
                <w:p w:rsidR="000E4D79" w:rsidRPr="00560E95" w:rsidRDefault="000E4D79" w:rsidP="000E4D79">
                  <w:pPr>
                    <w:jc w:val="center"/>
                    <w:rPr>
                      <w:color w:val="385623" w:themeColor="accent6" w:themeShade="80"/>
                      <w:sz w:val="28"/>
                    </w:rPr>
                  </w:pPr>
                  <w:r w:rsidRPr="00560E95">
                    <w:rPr>
                      <w:color w:val="385623" w:themeColor="accent6" w:themeShade="80"/>
                      <w:sz w:val="28"/>
                    </w:rPr>
                    <w:t xml:space="preserve">ГПОАУ ЯО </w:t>
                  </w:r>
                  <w:r>
                    <w:rPr>
                      <w:color w:val="385623" w:themeColor="accent6" w:themeShade="80"/>
                      <w:sz w:val="28"/>
                    </w:rPr>
                    <w:t>«</w:t>
                  </w:r>
                  <w:r w:rsidRPr="00560E95">
                    <w:rPr>
                      <w:color w:val="385623" w:themeColor="accent6" w:themeShade="80"/>
                      <w:sz w:val="28"/>
                    </w:rPr>
                    <w:t>Ярославский промышленно-экономический колледж</w:t>
                  </w:r>
                  <w:r>
                    <w:rPr>
                      <w:color w:val="385623" w:themeColor="accent6" w:themeShade="80"/>
                      <w:sz w:val="28"/>
                    </w:rPr>
                    <w:t xml:space="preserve"> им. Н.П. Пастухова»</w:t>
                  </w:r>
                </w:p>
              </w:txbxContent>
            </v:textbox>
            <w10:wrap type="square" anchorx="margin"/>
          </v:shape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-158115</wp:posOffset>
            </wp:positionV>
            <wp:extent cx="609600" cy="57289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Логотип без ЯПЭ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7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4D79" w:rsidRDefault="000E4D79" w:rsidP="000E4D79">
      <w:pPr>
        <w:spacing w:line="276" w:lineRule="auto"/>
        <w:jc w:val="center"/>
        <w:rPr>
          <w:rFonts w:ascii="Monotype Corsiva" w:hAnsi="Monotype Corsiva"/>
          <w:sz w:val="144"/>
          <w:szCs w:val="28"/>
        </w:rPr>
      </w:pPr>
    </w:p>
    <w:p w:rsidR="000E4D79" w:rsidRPr="00E14533" w:rsidRDefault="000E4D79" w:rsidP="000E4D79">
      <w:pPr>
        <w:spacing w:line="276" w:lineRule="auto"/>
        <w:jc w:val="center"/>
        <w:rPr>
          <w:rFonts w:ascii="Monotype Corsiva" w:hAnsi="Monotype Corsiva"/>
          <w:color w:val="385623" w:themeColor="accent6" w:themeShade="80"/>
          <w:sz w:val="144"/>
          <w:szCs w:val="28"/>
        </w:rPr>
      </w:pPr>
      <w:r>
        <w:rPr>
          <w:rFonts w:ascii="Monotype Corsiva" w:hAnsi="Monotype Corsiva"/>
          <w:color w:val="385623" w:themeColor="accent6" w:themeShade="80"/>
          <w:sz w:val="144"/>
          <w:szCs w:val="28"/>
        </w:rPr>
        <w:t>Благодарность</w:t>
      </w:r>
    </w:p>
    <w:p w:rsidR="000E4D79" w:rsidRPr="000B47FC" w:rsidRDefault="000E4D79" w:rsidP="000E4D79">
      <w:pPr>
        <w:spacing w:line="276" w:lineRule="auto"/>
        <w:jc w:val="center"/>
        <w:rPr>
          <w:rFonts w:ascii="Monotype Corsiva" w:hAnsi="Monotype Corsiva"/>
          <w:color w:val="385623" w:themeColor="accent6" w:themeShade="80"/>
          <w:sz w:val="52"/>
          <w:szCs w:val="28"/>
        </w:rPr>
      </w:pPr>
      <w:r>
        <w:rPr>
          <w:rFonts w:ascii="Monotype Corsiva" w:hAnsi="Monotype Corsiva"/>
          <w:color w:val="385623" w:themeColor="accent6" w:themeShade="80"/>
          <w:sz w:val="52"/>
          <w:szCs w:val="28"/>
        </w:rPr>
        <w:t>выражается</w:t>
      </w:r>
    </w:p>
    <w:p w:rsidR="000E4D79" w:rsidRDefault="000E4D79" w:rsidP="000E4D79">
      <w:pPr>
        <w:jc w:val="center"/>
        <w:rPr>
          <w:rFonts w:ascii="Monotype Corsiva" w:hAnsi="Monotype Corsiva"/>
          <w:b/>
          <w:color w:val="000000" w:themeColor="text1"/>
          <w:sz w:val="60"/>
          <w:szCs w:val="60"/>
        </w:rPr>
      </w:pPr>
      <w:proofErr w:type="spellStart"/>
      <w:r>
        <w:rPr>
          <w:rFonts w:ascii="Monotype Corsiva" w:hAnsi="Monotype Corsiva"/>
          <w:b/>
          <w:color w:val="000000" w:themeColor="text1"/>
          <w:sz w:val="60"/>
          <w:szCs w:val="60"/>
        </w:rPr>
        <w:t>Овчинниковой</w:t>
      </w:r>
      <w:proofErr w:type="spellEnd"/>
      <w:r>
        <w:rPr>
          <w:rFonts w:ascii="Monotype Corsiva" w:hAnsi="Monotype Corsiva"/>
          <w:b/>
          <w:color w:val="000000" w:themeColor="text1"/>
          <w:sz w:val="60"/>
          <w:szCs w:val="60"/>
        </w:rPr>
        <w:t xml:space="preserve"> </w:t>
      </w:r>
    </w:p>
    <w:p w:rsidR="000E4D79" w:rsidRDefault="009143F1" w:rsidP="000E4D79">
      <w:pPr>
        <w:jc w:val="center"/>
        <w:rPr>
          <w:rFonts w:ascii="Monotype Corsiva" w:hAnsi="Monotype Corsiva"/>
          <w:b/>
          <w:color w:val="000000" w:themeColor="text1"/>
          <w:sz w:val="60"/>
          <w:szCs w:val="60"/>
        </w:rPr>
      </w:pPr>
      <w:r>
        <w:rPr>
          <w:rFonts w:ascii="Monotype Corsiva" w:hAnsi="Monotype Corsiva"/>
          <w:b/>
          <w:color w:val="000000" w:themeColor="text1"/>
          <w:sz w:val="60"/>
          <w:szCs w:val="60"/>
        </w:rPr>
        <w:t>Екатерине Валентиновне</w:t>
      </w:r>
    </w:p>
    <w:p w:rsidR="000E4D79" w:rsidRDefault="000E4D79" w:rsidP="000E4D79">
      <w:pPr>
        <w:jc w:val="center"/>
        <w:rPr>
          <w:rFonts w:ascii="Monotype Corsiva" w:hAnsi="Monotype Corsiva"/>
          <w:b/>
          <w:color w:val="000000" w:themeColor="text1"/>
          <w:sz w:val="60"/>
          <w:szCs w:val="60"/>
        </w:rPr>
      </w:pPr>
    </w:p>
    <w:p w:rsidR="000E4D79" w:rsidRDefault="000E4D79" w:rsidP="000E4D79">
      <w:pPr>
        <w:jc w:val="center"/>
        <w:rPr>
          <w:rFonts w:ascii="Monotype Corsiva" w:hAnsi="Monotype Corsiva"/>
          <w:b/>
          <w:color w:val="000000" w:themeColor="text1"/>
          <w:sz w:val="40"/>
          <w:szCs w:val="60"/>
        </w:rPr>
      </w:pPr>
      <w:r w:rsidRPr="000B47FC">
        <w:rPr>
          <w:rFonts w:ascii="Monotype Corsiva" w:hAnsi="Monotype Corsiva"/>
          <w:b/>
          <w:color w:val="000000" w:themeColor="text1"/>
          <w:sz w:val="40"/>
          <w:szCs w:val="60"/>
        </w:rPr>
        <w:t xml:space="preserve">«ГПОУ ЯО </w:t>
      </w:r>
      <w:r>
        <w:rPr>
          <w:rFonts w:ascii="Monotype Corsiva" w:hAnsi="Monotype Corsiva"/>
          <w:b/>
          <w:color w:val="000000" w:themeColor="text1"/>
          <w:sz w:val="40"/>
          <w:szCs w:val="60"/>
        </w:rPr>
        <w:t>Ярославский торгово-экономический колледж</w:t>
      </w:r>
      <w:r w:rsidRPr="000B47FC">
        <w:rPr>
          <w:rFonts w:ascii="Monotype Corsiva" w:hAnsi="Monotype Corsiva"/>
          <w:b/>
          <w:color w:val="000000" w:themeColor="text1"/>
          <w:sz w:val="40"/>
          <w:szCs w:val="60"/>
        </w:rPr>
        <w:t>»</w:t>
      </w:r>
    </w:p>
    <w:p w:rsidR="000E4D79" w:rsidRDefault="000E4D79" w:rsidP="000E4D79">
      <w:pPr>
        <w:jc w:val="center"/>
        <w:rPr>
          <w:rFonts w:ascii="Monotype Corsiva" w:hAnsi="Monotype Corsiva"/>
          <w:b/>
          <w:color w:val="000000" w:themeColor="text1"/>
          <w:sz w:val="40"/>
          <w:szCs w:val="60"/>
        </w:rPr>
      </w:pPr>
    </w:p>
    <w:p w:rsidR="000E4D79" w:rsidRPr="000B47FC" w:rsidRDefault="000E4D79" w:rsidP="000E4D79">
      <w:pPr>
        <w:jc w:val="center"/>
        <w:rPr>
          <w:rFonts w:ascii="Monotype Corsiva" w:hAnsi="Monotype Corsiva"/>
          <w:color w:val="000000" w:themeColor="text1"/>
          <w:sz w:val="40"/>
          <w:szCs w:val="60"/>
        </w:rPr>
      </w:pPr>
      <w:r w:rsidRPr="000B47FC">
        <w:rPr>
          <w:rFonts w:ascii="Monotype Corsiva" w:hAnsi="Monotype Corsiva"/>
          <w:color w:val="000000" w:themeColor="text1"/>
          <w:sz w:val="40"/>
          <w:szCs w:val="60"/>
        </w:rPr>
        <w:t xml:space="preserve">руководителю студенческого доклада, </w:t>
      </w:r>
    </w:p>
    <w:p w:rsidR="000E4D79" w:rsidRDefault="000E4D79" w:rsidP="000E4D79">
      <w:pPr>
        <w:jc w:val="center"/>
        <w:rPr>
          <w:rFonts w:ascii="Monotype Corsiva" w:hAnsi="Monotype Corsiva"/>
          <w:color w:val="000000" w:themeColor="text1"/>
          <w:sz w:val="40"/>
          <w:szCs w:val="60"/>
        </w:rPr>
      </w:pPr>
      <w:r w:rsidRPr="000B47FC">
        <w:rPr>
          <w:rFonts w:ascii="Monotype Corsiva" w:hAnsi="Monotype Corsiva"/>
          <w:color w:val="000000" w:themeColor="text1"/>
          <w:sz w:val="40"/>
          <w:szCs w:val="60"/>
        </w:rPr>
        <w:t>в секции «</w:t>
      </w:r>
      <w:r>
        <w:rPr>
          <w:rFonts w:ascii="Monotype Corsiva" w:hAnsi="Monotype Corsiva"/>
          <w:color w:val="000000" w:themeColor="text1"/>
          <w:sz w:val="40"/>
          <w:szCs w:val="60"/>
        </w:rPr>
        <w:t>Экология человека</w:t>
      </w:r>
      <w:r w:rsidRPr="000B47FC">
        <w:rPr>
          <w:rFonts w:ascii="Monotype Corsiva" w:hAnsi="Monotype Corsiva"/>
          <w:color w:val="000000" w:themeColor="text1"/>
          <w:sz w:val="40"/>
          <w:szCs w:val="60"/>
        </w:rPr>
        <w:t>»</w:t>
      </w:r>
    </w:p>
    <w:p w:rsidR="000E4D79" w:rsidRDefault="000E4D79" w:rsidP="000E4D79">
      <w:pPr>
        <w:jc w:val="center"/>
        <w:rPr>
          <w:rFonts w:ascii="Monotype Corsiva" w:hAnsi="Monotype Corsiva"/>
          <w:color w:val="000000" w:themeColor="text1"/>
          <w:sz w:val="40"/>
          <w:szCs w:val="60"/>
        </w:rPr>
      </w:pPr>
    </w:p>
    <w:p w:rsidR="000E4D79" w:rsidRPr="000B47FC" w:rsidRDefault="000E4D79" w:rsidP="000E4D79">
      <w:pPr>
        <w:jc w:val="center"/>
        <w:rPr>
          <w:rFonts w:ascii="Monotype Corsiva" w:hAnsi="Monotype Corsiva"/>
          <w:color w:val="000000" w:themeColor="text1"/>
          <w:sz w:val="40"/>
          <w:szCs w:val="60"/>
        </w:rPr>
      </w:pPr>
      <w:bookmarkStart w:id="0" w:name="_GoBack"/>
      <w:bookmarkEnd w:id="0"/>
    </w:p>
    <w:p w:rsidR="000E4D79" w:rsidRDefault="000E4D79" w:rsidP="000E4D79">
      <w:pPr>
        <w:jc w:val="center"/>
        <w:rPr>
          <w:rFonts w:ascii="Monotype Corsiva" w:hAnsi="Monotype Corsiva"/>
          <w:b/>
          <w:color w:val="000000" w:themeColor="text1"/>
          <w:sz w:val="40"/>
          <w:szCs w:val="60"/>
        </w:rPr>
      </w:pPr>
    </w:p>
    <w:p w:rsidR="000E4D79" w:rsidRPr="000B47FC" w:rsidRDefault="000E4D79" w:rsidP="000E4D79">
      <w:pPr>
        <w:jc w:val="center"/>
        <w:rPr>
          <w:rFonts w:ascii="Monotype Corsiva" w:hAnsi="Monotype Corsiva"/>
          <w:b/>
          <w:color w:val="000000" w:themeColor="text1"/>
          <w:sz w:val="34"/>
          <w:szCs w:val="34"/>
        </w:rPr>
      </w:pPr>
      <w:r w:rsidRPr="000B47FC">
        <w:rPr>
          <w:rFonts w:ascii="Monotype Corsiva" w:hAnsi="Monotype Corsiva"/>
          <w:b/>
          <w:color w:val="000000" w:themeColor="text1"/>
          <w:sz w:val="34"/>
          <w:szCs w:val="34"/>
          <w:lang w:val="en-US"/>
        </w:rPr>
        <w:t>XVII</w:t>
      </w:r>
      <w:r w:rsidRPr="000B47FC">
        <w:rPr>
          <w:rFonts w:ascii="Monotype Corsiva" w:hAnsi="Monotype Corsiva"/>
          <w:b/>
          <w:color w:val="000000" w:themeColor="text1"/>
          <w:sz w:val="34"/>
          <w:szCs w:val="34"/>
        </w:rPr>
        <w:t xml:space="preserve"> межрегиональной студенческой научно-практической конференции</w:t>
      </w:r>
    </w:p>
    <w:p w:rsidR="000E4D79" w:rsidRDefault="000E4D79" w:rsidP="000E4D79">
      <w:pPr>
        <w:jc w:val="center"/>
        <w:rPr>
          <w:rFonts w:ascii="Monotype Corsiva" w:hAnsi="Monotype Corsiva"/>
          <w:b/>
          <w:color w:val="000000" w:themeColor="text1"/>
          <w:sz w:val="34"/>
          <w:szCs w:val="34"/>
        </w:rPr>
      </w:pPr>
      <w:r w:rsidRPr="000B47FC">
        <w:rPr>
          <w:rFonts w:ascii="Monotype Corsiva" w:hAnsi="Monotype Corsiva"/>
          <w:b/>
          <w:color w:val="000000" w:themeColor="text1"/>
          <w:sz w:val="34"/>
          <w:szCs w:val="34"/>
        </w:rPr>
        <w:t>«Природное и духовное наследие родного края»</w:t>
      </w:r>
    </w:p>
    <w:p w:rsidR="000E4D79" w:rsidRPr="000B47FC" w:rsidRDefault="000E4D79" w:rsidP="000E4D79">
      <w:pPr>
        <w:jc w:val="center"/>
        <w:rPr>
          <w:rFonts w:ascii="Monotype Corsiva" w:hAnsi="Monotype Corsiva"/>
          <w:b/>
          <w:color w:val="000000" w:themeColor="text1"/>
          <w:sz w:val="34"/>
          <w:szCs w:val="34"/>
        </w:rPr>
      </w:pPr>
    </w:p>
    <w:p w:rsidR="00742268" w:rsidRPr="000E4D79" w:rsidRDefault="00EA080C" w:rsidP="000E4D79">
      <w:pPr>
        <w:spacing w:line="276" w:lineRule="auto"/>
        <w:ind w:firstLine="720"/>
        <w:jc w:val="both"/>
        <w:rPr>
          <w:sz w:val="44"/>
          <w:szCs w:val="28"/>
        </w:rPr>
      </w:pPr>
      <w:r w:rsidRPr="00EA080C">
        <w:rPr>
          <w:noProof/>
        </w:rPr>
        <w:pict>
          <v:shape id="Надпись 6" o:spid="_x0000_s1027" type="#_x0000_t202" style="position:absolute;left:0;text-align:left;margin-left:180.45pt;margin-top:175.35pt;width:117pt;height:25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" fillcolor="white [3201]" strokecolor="white [3212]" strokeweight=".5pt">
            <v:textbox>
              <w:txbxContent>
                <w:p w:rsidR="00C43B84" w:rsidRDefault="00C43B84">
                  <w:r w:rsidRPr="00C01399">
                    <w:rPr>
                      <w:i/>
                      <w:sz w:val="28"/>
                    </w:rPr>
                    <w:t>4 декабря 2019г</w:t>
                  </w:r>
                </w:p>
              </w:txbxContent>
            </v:textbox>
          </v:shape>
        </w:pict>
      </w:r>
      <w:r w:rsidRPr="00EA080C">
        <w:rPr>
          <w:noProof/>
        </w:rPr>
        <w:pict>
          <v:rect id="Прямоугольник 4" o:spid="_x0000_s1028" style="position:absolute;left:0;text-align:left;margin-left:286.95pt;margin-top:146.1pt;width:78pt;height:24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" fillcolor="white [3201]" strokecolor="white [3212]" strokeweight="1pt"/>
        </w:pict>
      </w:r>
      <w:r w:rsidR="000E4D79">
        <w:rPr>
          <w:noProof/>
        </w:rPr>
        <w:drawing>
          <wp:inline distT="0" distB="0" distL="0" distR="0">
            <wp:extent cx="5036024" cy="22738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7769" cy="228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2268" w:rsidRPr="000E4D79" w:rsidSect="004D3C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374"/>
    <w:rsid w:val="000E4D79"/>
    <w:rsid w:val="00487374"/>
    <w:rsid w:val="006A2B61"/>
    <w:rsid w:val="009143F1"/>
    <w:rsid w:val="00A11006"/>
    <w:rsid w:val="00AB1A53"/>
    <w:rsid w:val="00AF6185"/>
    <w:rsid w:val="00C43B84"/>
    <w:rsid w:val="00EA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A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Кулигина Влада Владиславовна</dc:creator>
  <cp:lastModifiedBy>Sekr</cp:lastModifiedBy>
  <cp:revision>2</cp:revision>
  <dcterms:created xsi:type="dcterms:W3CDTF">2019-12-05T12:15:00Z</dcterms:created>
  <dcterms:modified xsi:type="dcterms:W3CDTF">2019-12-05T12:15:00Z</dcterms:modified>
</cp:coreProperties>
</file>